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F" w:rsidRPr="008A286F" w:rsidRDefault="008A286F" w:rsidP="008A286F">
      <w:pPr>
        <w:rPr>
          <w:rFonts w:eastAsia="Times New Roman"/>
          <w:lang w:eastAsia="pl-PL"/>
        </w:rPr>
      </w:pPr>
      <w:r w:rsidRPr="008A286F">
        <w:rPr>
          <w:rFonts w:eastAsia="Times New Roman"/>
          <w:lang w:eastAsia="pl-PL"/>
        </w:rPr>
        <w:t>Identyfikator postępowania</w:t>
      </w:r>
    </w:p>
    <w:p w:rsidR="008A286F" w:rsidRPr="008A286F" w:rsidRDefault="008A286F" w:rsidP="008A286F">
      <w:pPr>
        <w:ind w:left="720"/>
        <w:rPr>
          <w:rFonts w:eastAsia="Times New Roman"/>
          <w:lang w:eastAsia="pl-PL"/>
        </w:rPr>
      </w:pPr>
      <w:r w:rsidRPr="008A286F">
        <w:rPr>
          <w:rFonts w:eastAsia="Times New Roman"/>
          <w:lang w:eastAsia="pl-PL"/>
        </w:rPr>
        <w:t>701789cd-368c-45ac-b593-861a71fe3e36</w:t>
      </w:r>
    </w:p>
    <w:p w:rsidR="000B1B84" w:rsidRDefault="000B1B84">
      <w:bookmarkStart w:id="0" w:name="_GoBack"/>
      <w:bookmarkEnd w:id="0"/>
    </w:p>
    <w:sectPr w:rsidR="000B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6F"/>
    <w:rsid w:val="000B1B84"/>
    <w:rsid w:val="008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</cp:revision>
  <dcterms:created xsi:type="dcterms:W3CDTF">2022-06-02T07:15:00Z</dcterms:created>
  <dcterms:modified xsi:type="dcterms:W3CDTF">2022-06-02T07:15:00Z</dcterms:modified>
</cp:coreProperties>
</file>